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E21" w:rsidRDefault="00792E21" w:rsidP="00792E21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2064B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Победители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 призеры </w:t>
      </w:r>
      <w:r w:rsidRPr="00F2064B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муниципального этапа </w:t>
      </w:r>
    </w:p>
    <w:p w:rsidR="00792E21" w:rsidRPr="00F2064B" w:rsidRDefault="00792E21" w:rsidP="00792E21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Всероссийской и Республиканской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>олимпиад  в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2023-2024 учебном году</w:t>
      </w:r>
    </w:p>
    <w:p w:rsidR="00792E21" w:rsidRPr="00F2064B" w:rsidRDefault="00792E21" w:rsidP="00792E21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tbl>
      <w:tblPr>
        <w:tblW w:w="9776" w:type="dxa"/>
        <w:jc w:val="center"/>
        <w:tblLook w:val="04A0" w:firstRow="1" w:lastRow="0" w:firstColumn="1" w:lastColumn="0" w:noHBand="0" w:noVBand="1"/>
      </w:tblPr>
      <w:tblGrid>
        <w:gridCol w:w="562"/>
        <w:gridCol w:w="2122"/>
        <w:gridCol w:w="992"/>
        <w:gridCol w:w="1562"/>
        <w:gridCol w:w="1982"/>
        <w:gridCol w:w="2556"/>
      </w:tblGrid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792E21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92E2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92E21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Фамилия</w:t>
            </w:r>
          </w:p>
          <w:p w:rsidR="00792E21" w:rsidRPr="00792E21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Имя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Учитель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Предмет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Сайбель</w:t>
            </w:r>
            <w:proofErr w:type="spellEnd"/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Ксения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Бикмухаметова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Рузиля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Адунисовна</w:t>
            </w:r>
            <w:proofErr w:type="spellEnd"/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Татарский язык для русскоязычных обучающихся школ с русским языком обучения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F20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Ал</w:t>
            </w: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атырев</w:t>
            </w:r>
            <w:proofErr w:type="spellEnd"/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Кирилл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Тухфатуллина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Диляра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Рафитовна</w:t>
            </w:r>
            <w:proofErr w:type="spellEnd"/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Физическая культура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Салихова</w:t>
            </w:r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Гузель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Айнуровна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792E2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Валиева Лилия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Муфаздаловна</w:t>
            </w:r>
            <w:proofErr w:type="spellEnd"/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Родной (татарский) язык для обучающихся-татар школ с русским языком обучения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Салихова</w:t>
            </w:r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Гузель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Айнуровна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792E2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Аминова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Зухра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Ахатовна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Обществознание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Приходько</w:t>
            </w:r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Полина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Идрисова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Гульнира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Магсумовна</w:t>
            </w:r>
            <w:proofErr w:type="spellEnd"/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Право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Шамсуллина</w:t>
            </w:r>
            <w:proofErr w:type="spellEnd"/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Ясмина</w:t>
            </w:r>
            <w:proofErr w:type="spellEnd"/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Рамисовна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Сахманова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Наталья Евгеньевна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Английский язык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Мустафин</w:t>
            </w:r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Шамиль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Марселевич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Сахманова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Наталья Евгеньевна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Английский язык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Махмутов</w:t>
            </w:r>
            <w:proofErr w:type="spellEnd"/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Рафаэль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Василович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Сахманова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Наталья Евгеньевна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Английский язык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Харисова</w:t>
            </w:r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Аида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Айратовна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Махиянова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Эльвира Альбертовна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Английский язык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Салихова</w:t>
            </w:r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Гузель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Айнуровна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792E2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Аминова </w:t>
            </w: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Зухра</w:t>
            </w:r>
            <w:proofErr w:type="spellEnd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Ахатовна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Экономика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Галеев</w:t>
            </w:r>
            <w:proofErr w:type="spellEnd"/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Альберт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Ирекович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792E2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Доценко Любовь Григорьевна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Математика (РОШ)</w:t>
            </w:r>
          </w:p>
        </w:tc>
      </w:tr>
      <w:tr w:rsidR="00792E21" w:rsidRPr="00F2064B" w:rsidTr="00BC68E6">
        <w:trPr>
          <w:trHeight w:val="3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E21" w:rsidRPr="00F2064B" w:rsidRDefault="00792E21" w:rsidP="00BC68E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Скачкова</w:t>
            </w:r>
            <w:proofErr w:type="spellEnd"/>
          </w:p>
          <w:p w:rsidR="00792E21" w:rsidRPr="00F2064B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Камилла</w:t>
            </w:r>
          </w:p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Калякина Любовь Николаевна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E21" w:rsidRPr="0071157A" w:rsidRDefault="00792E21" w:rsidP="00BC68E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115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</w:tr>
    </w:tbl>
    <w:p w:rsidR="00233A82" w:rsidRDefault="00233A82"/>
    <w:sectPr w:rsidR="00233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06E09"/>
    <w:multiLevelType w:val="hybridMultilevel"/>
    <w:tmpl w:val="4DEEF34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E0A"/>
    <w:rsid w:val="00233A82"/>
    <w:rsid w:val="00361E0A"/>
    <w:rsid w:val="0079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6AFFF3-7716-4D0C-9E94-87874B55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E21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92E21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792E2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2024-01-09T07:21:00Z</dcterms:created>
  <dcterms:modified xsi:type="dcterms:W3CDTF">2024-01-09T07:40:00Z</dcterms:modified>
</cp:coreProperties>
</file>