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38E" w:rsidRDefault="00B13807" w:rsidP="00817C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7251">
        <w:rPr>
          <w:rFonts w:ascii="Times New Roman" w:hAnsi="Times New Roman" w:cs="Times New Roman"/>
          <w:b/>
          <w:sz w:val="24"/>
          <w:szCs w:val="24"/>
        </w:rPr>
        <w:t xml:space="preserve">Аннотации к программам дополнительного образования </w:t>
      </w:r>
      <w:r w:rsidR="004936D2">
        <w:rPr>
          <w:rFonts w:ascii="Times New Roman" w:hAnsi="Times New Roman" w:cs="Times New Roman"/>
          <w:b/>
          <w:sz w:val="24"/>
          <w:szCs w:val="24"/>
        </w:rPr>
        <w:t xml:space="preserve">социально-педагогической </w:t>
      </w:r>
      <w:r>
        <w:rPr>
          <w:rFonts w:ascii="Times New Roman" w:hAnsi="Times New Roman" w:cs="Times New Roman"/>
          <w:b/>
          <w:sz w:val="24"/>
          <w:szCs w:val="24"/>
        </w:rPr>
        <w:t>направленности</w:t>
      </w:r>
      <w:r w:rsidRPr="0056725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13807" w:rsidRDefault="00B13807" w:rsidP="00817C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7251">
        <w:rPr>
          <w:rFonts w:ascii="Times New Roman" w:hAnsi="Times New Roman" w:cs="Times New Roman"/>
          <w:b/>
          <w:sz w:val="24"/>
          <w:szCs w:val="24"/>
        </w:rPr>
        <w:t>МБОУ «Лицей №35 – образовательный центр «Галактика» Приволжского района г. Казани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13807" w:rsidRDefault="00B13807" w:rsidP="00817C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2020-2021 учебный </w:t>
      </w:r>
      <w:r w:rsidRPr="00567251">
        <w:rPr>
          <w:rFonts w:ascii="Times New Roman" w:hAnsi="Times New Roman" w:cs="Times New Roman"/>
          <w:b/>
          <w:sz w:val="24"/>
          <w:szCs w:val="24"/>
        </w:rPr>
        <w:t>год</w:t>
      </w:r>
    </w:p>
    <w:p w:rsidR="00817C07" w:rsidRDefault="00817C07" w:rsidP="00817C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13807" w:rsidRPr="005E2CC3" w:rsidRDefault="00B13807" w:rsidP="00B138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 xml:space="preserve">Дополнительная образовательная общеразвивающая программа </w:t>
      </w:r>
    </w:p>
    <w:p w:rsidR="00B13807" w:rsidRPr="005E2CC3" w:rsidRDefault="00B13807" w:rsidP="00B1380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>«</w:t>
      </w:r>
      <w:r w:rsidR="004936D2">
        <w:rPr>
          <w:rFonts w:ascii="Times New Roman" w:hAnsi="Times New Roman" w:cs="Times New Roman"/>
          <w:b/>
          <w:sz w:val="24"/>
          <w:szCs w:val="24"/>
        </w:rPr>
        <w:t>Шаги в профессию</w:t>
      </w:r>
      <w:r w:rsidRPr="005E2CC3">
        <w:rPr>
          <w:rFonts w:ascii="Times New Roman" w:hAnsi="Times New Roman" w:cs="Times New Roman"/>
          <w:b/>
          <w:sz w:val="24"/>
          <w:szCs w:val="24"/>
        </w:rPr>
        <w:t>»</w:t>
      </w:r>
    </w:p>
    <w:p w:rsidR="00B13807" w:rsidRPr="0003384E" w:rsidRDefault="00B13807" w:rsidP="00B138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>Статус программы:</w:t>
      </w:r>
      <w:r w:rsidRPr="0003384E">
        <w:rPr>
          <w:rFonts w:ascii="Times New Roman" w:hAnsi="Times New Roman" w:cs="Times New Roman"/>
          <w:sz w:val="24"/>
          <w:szCs w:val="24"/>
        </w:rPr>
        <w:t xml:space="preserve"> </w:t>
      </w:r>
      <w:r w:rsidR="0003384E">
        <w:rPr>
          <w:rFonts w:ascii="Times New Roman" w:hAnsi="Times New Roman" w:cs="Times New Roman"/>
          <w:sz w:val="24"/>
          <w:szCs w:val="24"/>
        </w:rPr>
        <w:t>дополнительная модифицированная</w:t>
      </w:r>
      <w:r w:rsidRPr="0003384E">
        <w:rPr>
          <w:rFonts w:ascii="Times New Roman" w:hAnsi="Times New Roman" w:cs="Times New Roman"/>
          <w:sz w:val="24"/>
          <w:szCs w:val="24"/>
        </w:rPr>
        <w:t xml:space="preserve"> общеобразовательная </w:t>
      </w:r>
      <w:r w:rsidR="00445511" w:rsidRPr="0003384E">
        <w:rPr>
          <w:rFonts w:ascii="Times New Roman" w:hAnsi="Times New Roman" w:cs="Times New Roman"/>
          <w:sz w:val="24"/>
          <w:szCs w:val="24"/>
        </w:rPr>
        <w:t xml:space="preserve">общеразвивающая </w:t>
      </w:r>
      <w:r w:rsidRPr="0003384E">
        <w:rPr>
          <w:rFonts w:ascii="Times New Roman" w:hAnsi="Times New Roman" w:cs="Times New Roman"/>
          <w:sz w:val="24"/>
          <w:szCs w:val="24"/>
        </w:rPr>
        <w:t>программа</w:t>
      </w:r>
      <w:r w:rsidRPr="0003384E">
        <w:rPr>
          <w:sz w:val="24"/>
          <w:szCs w:val="24"/>
        </w:rPr>
        <w:t xml:space="preserve"> </w:t>
      </w:r>
      <w:r w:rsidRPr="0003384E">
        <w:rPr>
          <w:rFonts w:ascii="Times New Roman" w:hAnsi="Times New Roman" w:cs="Times New Roman"/>
          <w:sz w:val="24"/>
          <w:szCs w:val="24"/>
        </w:rPr>
        <w:t xml:space="preserve"> «</w:t>
      </w:r>
      <w:r w:rsidR="004936D2" w:rsidRPr="0003384E">
        <w:rPr>
          <w:rFonts w:ascii="Times New Roman" w:hAnsi="Times New Roman" w:cs="Times New Roman"/>
          <w:sz w:val="24"/>
          <w:szCs w:val="24"/>
        </w:rPr>
        <w:t>Шаги в профессию</w:t>
      </w:r>
      <w:r w:rsidRPr="0003384E">
        <w:rPr>
          <w:rFonts w:ascii="Times New Roman" w:hAnsi="Times New Roman" w:cs="Times New Roman"/>
          <w:sz w:val="24"/>
          <w:szCs w:val="24"/>
        </w:rPr>
        <w:t>».</w:t>
      </w:r>
    </w:p>
    <w:p w:rsidR="00B13807" w:rsidRPr="0003384E" w:rsidRDefault="00B13807" w:rsidP="00B138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 xml:space="preserve">Направленность: </w:t>
      </w:r>
      <w:r w:rsidR="004936D2" w:rsidRPr="0003384E">
        <w:rPr>
          <w:rFonts w:ascii="Times New Roman" w:hAnsi="Times New Roman" w:cs="Times New Roman"/>
          <w:sz w:val="24"/>
          <w:szCs w:val="24"/>
        </w:rPr>
        <w:t>социально-педагогическая</w:t>
      </w:r>
      <w:r w:rsidRPr="0003384E">
        <w:rPr>
          <w:rFonts w:ascii="Times New Roman" w:hAnsi="Times New Roman" w:cs="Times New Roman"/>
          <w:sz w:val="24"/>
          <w:szCs w:val="24"/>
        </w:rPr>
        <w:t>.</w:t>
      </w:r>
    </w:p>
    <w:p w:rsidR="0003384E" w:rsidRPr="0003384E" w:rsidRDefault="00B13807" w:rsidP="000338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>Цель программы</w:t>
      </w:r>
      <w:r w:rsidRPr="0003384E">
        <w:rPr>
          <w:rFonts w:ascii="Times New Roman" w:hAnsi="Times New Roman" w:cs="Times New Roman"/>
          <w:sz w:val="24"/>
          <w:szCs w:val="24"/>
        </w:rPr>
        <w:t xml:space="preserve">: </w:t>
      </w:r>
      <w:r w:rsidR="0003384E" w:rsidRPr="0003384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- формирование учебно-познавательных мотивов у учащихся начальной школы, возможность испытать себя в приближенной к реальности игровой ситуации; </w:t>
      </w:r>
    </w:p>
    <w:p w:rsidR="00B13807" w:rsidRPr="0003384E" w:rsidRDefault="0003384E" w:rsidP="000338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 формирование целостного знания, потребности в творческой деятельности, развитие интеллектуальных и творческих возможностей ребенка.</w:t>
      </w:r>
    </w:p>
    <w:p w:rsidR="00B13807" w:rsidRPr="0003384E" w:rsidRDefault="00B13807" w:rsidP="00B138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>Контингент обучающихся:</w:t>
      </w:r>
      <w:r w:rsidRPr="0003384E">
        <w:rPr>
          <w:rFonts w:ascii="Times New Roman" w:hAnsi="Times New Roman" w:cs="Times New Roman"/>
          <w:sz w:val="24"/>
          <w:szCs w:val="24"/>
        </w:rPr>
        <w:t xml:space="preserve"> </w:t>
      </w:r>
      <w:r w:rsidR="0003384E" w:rsidRPr="0003384E">
        <w:rPr>
          <w:rFonts w:ascii="Times New Roman" w:hAnsi="Times New Roman" w:cs="Times New Roman"/>
          <w:sz w:val="24"/>
          <w:szCs w:val="24"/>
        </w:rPr>
        <w:t>программа рассчитана на детей с 8 до 11</w:t>
      </w:r>
      <w:r w:rsidRPr="0003384E">
        <w:rPr>
          <w:rFonts w:ascii="Times New Roman" w:hAnsi="Times New Roman" w:cs="Times New Roman"/>
          <w:sz w:val="24"/>
          <w:szCs w:val="24"/>
        </w:rPr>
        <w:t xml:space="preserve"> лет.</w:t>
      </w:r>
    </w:p>
    <w:p w:rsidR="00B13807" w:rsidRPr="0003384E" w:rsidRDefault="00B13807" w:rsidP="00B138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>Продолжительность реализации программы:</w:t>
      </w:r>
      <w:r w:rsidR="0003384E" w:rsidRPr="0003384E">
        <w:rPr>
          <w:rFonts w:ascii="Times New Roman" w:hAnsi="Times New Roman" w:cs="Times New Roman"/>
          <w:sz w:val="24"/>
          <w:szCs w:val="24"/>
        </w:rPr>
        <w:t xml:space="preserve">  1 год</w:t>
      </w:r>
    </w:p>
    <w:p w:rsidR="00B13807" w:rsidRPr="0003384E" w:rsidRDefault="00B13807" w:rsidP="00B138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>Режим занятий:</w:t>
      </w:r>
      <w:r w:rsidRPr="0003384E">
        <w:rPr>
          <w:rFonts w:ascii="Times New Roman" w:hAnsi="Times New Roman" w:cs="Times New Roman"/>
          <w:sz w:val="24"/>
          <w:szCs w:val="24"/>
        </w:rPr>
        <w:t xml:space="preserve"> 2 раза в неделю по 2.25 часа.</w:t>
      </w:r>
    </w:p>
    <w:p w:rsidR="0003384E" w:rsidRPr="0003384E" w:rsidRDefault="00B13807" w:rsidP="00B138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>Форма организации процесса обучения</w:t>
      </w:r>
      <w:r w:rsidRPr="0003384E">
        <w:rPr>
          <w:rFonts w:ascii="Times New Roman" w:hAnsi="Times New Roman" w:cs="Times New Roman"/>
          <w:sz w:val="24"/>
          <w:szCs w:val="24"/>
        </w:rPr>
        <w:t xml:space="preserve">: </w:t>
      </w:r>
      <w:r w:rsidR="0003384E" w:rsidRPr="0003384E">
        <w:rPr>
          <w:rFonts w:ascii="Times New Roman" w:hAnsi="Times New Roman" w:cs="Times New Roman"/>
          <w:sz w:val="24"/>
          <w:szCs w:val="24"/>
        </w:rPr>
        <w:t>групповая</w:t>
      </w:r>
    </w:p>
    <w:p w:rsidR="0003384E" w:rsidRPr="0003384E" w:rsidRDefault="00B13807" w:rsidP="000338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 xml:space="preserve">Краткое содержание: </w:t>
      </w:r>
      <w:r w:rsidR="0003384E" w:rsidRPr="0003384E">
        <w:rPr>
          <w:rFonts w:ascii="Times New Roman" w:hAnsi="Times New Roman" w:cs="Times New Roman"/>
          <w:sz w:val="24"/>
          <w:szCs w:val="24"/>
        </w:rPr>
        <w:t>Структура занятий</w:t>
      </w:r>
    </w:p>
    <w:p w:rsidR="0003384E" w:rsidRPr="0003384E" w:rsidRDefault="0003384E" w:rsidP="000338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sz w:val="24"/>
          <w:szCs w:val="24"/>
        </w:rPr>
        <w:t>1. Разминка (задания, рассчитанные на проверку сообразительности, быстроты реакции, готовности памяти).</w:t>
      </w:r>
    </w:p>
    <w:p w:rsidR="0003384E" w:rsidRPr="0003384E" w:rsidRDefault="0003384E" w:rsidP="000338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sz w:val="24"/>
          <w:szCs w:val="24"/>
        </w:rPr>
        <w:t>2. Знакомство с профессией, которой посвящен урок (коллективное обсуждение):</w:t>
      </w:r>
    </w:p>
    <w:p w:rsidR="0003384E" w:rsidRPr="0003384E" w:rsidRDefault="0003384E" w:rsidP="000338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sz w:val="24"/>
          <w:szCs w:val="24"/>
        </w:rPr>
        <w:t>•</w:t>
      </w:r>
      <w:r w:rsidRPr="0003384E">
        <w:rPr>
          <w:rFonts w:ascii="Times New Roman" w:hAnsi="Times New Roman" w:cs="Times New Roman"/>
          <w:sz w:val="24"/>
          <w:szCs w:val="24"/>
        </w:rPr>
        <w:tab/>
        <w:t>что я знаю об этой профессии;</w:t>
      </w:r>
    </w:p>
    <w:p w:rsidR="0003384E" w:rsidRPr="0003384E" w:rsidRDefault="0003384E" w:rsidP="000338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sz w:val="24"/>
          <w:szCs w:val="24"/>
        </w:rPr>
        <w:t>•</w:t>
      </w:r>
      <w:r w:rsidRPr="0003384E">
        <w:rPr>
          <w:rFonts w:ascii="Times New Roman" w:hAnsi="Times New Roman" w:cs="Times New Roman"/>
          <w:sz w:val="24"/>
          <w:szCs w:val="24"/>
        </w:rPr>
        <w:tab/>
        <w:t>что должны уметь люди, занимающиеся этой профессией;</w:t>
      </w:r>
    </w:p>
    <w:p w:rsidR="0003384E" w:rsidRPr="0003384E" w:rsidRDefault="0003384E" w:rsidP="000338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sz w:val="24"/>
          <w:szCs w:val="24"/>
        </w:rPr>
        <w:t>•</w:t>
      </w:r>
      <w:r w:rsidRPr="0003384E">
        <w:rPr>
          <w:rFonts w:ascii="Times New Roman" w:hAnsi="Times New Roman" w:cs="Times New Roman"/>
          <w:sz w:val="24"/>
          <w:szCs w:val="24"/>
        </w:rPr>
        <w:tab/>
        <w:t>какие изучаемые предметы помогают обрести эту профессию;</w:t>
      </w:r>
    </w:p>
    <w:p w:rsidR="0003384E" w:rsidRPr="0003384E" w:rsidRDefault="0003384E" w:rsidP="000338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sz w:val="24"/>
          <w:szCs w:val="24"/>
        </w:rPr>
        <w:t>•</w:t>
      </w:r>
      <w:r w:rsidRPr="0003384E">
        <w:rPr>
          <w:rFonts w:ascii="Times New Roman" w:hAnsi="Times New Roman" w:cs="Times New Roman"/>
          <w:sz w:val="24"/>
          <w:szCs w:val="24"/>
        </w:rPr>
        <w:tab/>
        <w:t>что нового я узнал об этой профессии от родителей, знакомых, из книг и телепередач.</w:t>
      </w:r>
    </w:p>
    <w:p w:rsidR="0003384E" w:rsidRPr="0003384E" w:rsidRDefault="0003384E" w:rsidP="000338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sz w:val="24"/>
          <w:szCs w:val="24"/>
        </w:rPr>
        <w:t>3. Выполнение развивающих упражнений в соответствии с рассматриваемой способностью и профессией.</w:t>
      </w:r>
    </w:p>
    <w:p w:rsidR="0003384E" w:rsidRPr="0003384E" w:rsidRDefault="0003384E" w:rsidP="000338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sz w:val="24"/>
          <w:szCs w:val="24"/>
        </w:rPr>
        <w:t xml:space="preserve">4. Самостоятельная оценка своих способностей (что не получилось и почему).  Программа «Шаги в профессию» педагогически целесообразна, так как способствует более  разностороннему раскрытию индивидуальных способностей ребенка, развитию у детей интереса к различным видам деятельности, желанию активно участвовать в практической деятельности, умению самостоятельно организовать своё свободное время. Познавательно-творческая внеурочная деятельность обогащает опыт коллективного взаимодействия школьников, что в своей совокупности даёт большой воспитательный эффект. </w:t>
      </w:r>
    </w:p>
    <w:p w:rsidR="00B13807" w:rsidRPr="0003384E" w:rsidRDefault="0003384E" w:rsidP="000338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sz w:val="24"/>
          <w:szCs w:val="24"/>
        </w:rPr>
        <w:t>Программа «Шаги в профессию» рассчитана на любого ученика, независимо от его уровня интеллектуального развития и способностей.</w:t>
      </w:r>
    </w:p>
    <w:p w:rsidR="0003384E" w:rsidRPr="0003384E" w:rsidRDefault="00B13807" w:rsidP="0003384E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03384E">
        <w:rPr>
          <w:rFonts w:ascii="Times New Roman" w:hAnsi="Times New Roman"/>
          <w:b/>
          <w:sz w:val="24"/>
          <w:szCs w:val="24"/>
        </w:rPr>
        <w:t>Ожидаемый результат:</w:t>
      </w:r>
      <w:r w:rsidRPr="0003384E">
        <w:rPr>
          <w:rFonts w:ascii="Times New Roman" w:hAnsi="Times New Roman"/>
          <w:sz w:val="24"/>
          <w:szCs w:val="24"/>
        </w:rPr>
        <w:t xml:space="preserve"> </w:t>
      </w:r>
    </w:p>
    <w:p w:rsidR="00867036" w:rsidRPr="00867036" w:rsidRDefault="00867036" w:rsidP="0086703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Обучающиеся будут</w:t>
      </w:r>
      <w:r w:rsidRPr="00867036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знать</w:t>
      </w:r>
      <w:r w:rsidRPr="00867036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:</w:t>
      </w:r>
    </w:p>
    <w:p w:rsidR="00867036" w:rsidRPr="00867036" w:rsidRDefault="00867036" w:rsidP="0086703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6703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Происхождение некоторых профессий. Историю их создания. Распространенные виды.</w:t>
      </w:r>
    </w:p>
    <w:p w:rsidR="00867036" w:rsidRPr="00867036" w:rsidRDefault="00867036" w:rsidP="0086703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Обучающиеся будут</w:t>
      </w:r>
      <w:r w:rsidRPr="00867036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уметь</w:t>
      </w:r>
      <w:r w:rsidRPr="00867036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:</w:t>
      </w:r>
    </w:p>
    <w:p w:rsidR="00867036" w:rsidRDefault="00867036" w:rsidP="0086703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7036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особенности отдельных профессий. Уметь определять профессии по определенным признакам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67036" w:rsidRDefault="00867036" w:rsidP="0086703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84E" w:rsidRPr="005E2CC3" w:rsidRDefault="0003384E" w:rsidP="0086703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 xml:space="preserve">Дополнительная образовательная общеразвивающая программа </w:t>
      </w:r>
    </w:p>
    <w:p w:rsidR="0003384E" w:rsidRPr="005E2CC3" w:rsidRDefault="0003384E" w:rsidP="000338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Шаги в профессию</w:t>
      </w:r>
      <w:r w:rsidRPr="005E2CC3">
        <w:rPr>
          <w:rFonts w:ascii="Times New Roman" w:hAnsi="Times New Roman" w:cs="Times New Roman"/>
          <w:b/>
          <w:sz w:val="24"/>
          <w:szCs w:val="24"/>
        </w:rPr>
        <w:t>»</w:t>
      </w:r>
    </w:p>
    <w:p w:rsidR="0003384E" w:rsidRPr="0003384E" w:rsidRDefault="0003384E" w:rsidP="000338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lastRenderedPageBreak/>
        <w:t>Статус программы:</w:t>
      </w:r>
      <w:r w:rsidRPr="000338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дополнительная модифицированная</w:t>
      </w:r>
      <w:r w:rsidRPr="0003384E">
        <w:rPr>
          <w:rFonts w:ascii="Times New Roman" w:hAnsi="Times New Roman" w:cs="Times New Roman"/>
          <w:sz w:val="24"/>
          <w:szCs w:val="24"/>
        </w:rPr>
        <w:t xml:space="preserve"> общеобразовательная общеразвивающая программа</w:t>
      </w:r>
      <w:r w:rsidRPr="0003384E">
        <w:rPr>
          <w:sz w:val="24"/>
          <w:szCs w:val="24"/>
        </w:rPr>
        <w:t xml:space="preserve"> </w:t>
      </w:r>
      <w:r w:rsidRPr="0003384E">
        <w:rPr>
          <w:rFonts w:ascii="Times New Roman" w:hAnsi="Times New Roman" w:cs="Times New Roman"/>
          <w:sz w:val="24"/>
          <w:szCs w:val="24"/>
        </w:rPr>
        <w:t xml:space="preserve"> «Шаги в профессию».</w:t>
      </w:r>
    </w:p>
    <w:p w:rsidR="0003384E" w:rsidRPr="0003384E" w:rsidRDefault="0003384E" w:rsidP="000338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 xml:space="preserve">Направленность: </w:t>
      </w:r>
      <w:r w:rsidRPr="0003384E">
        <w:rPr>
          <w:rFonts w:ascii="Times New Roman" w:hAnsi="Times New Roman" w:cs="Times New Roman"/>
          <w:sz w:val="24"/>
          <w:szCs w:val="24"/>
        </w:rPr>
        <w:t>социально-педагогическая.</w:t>
      </w:r>
    </w:p>
    <w:p w:rsidR="0003384E" w:rsidRDefault="0003384E" w:rsidP="000338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Pr="0003384E">
        <w:rPr>
          <w:rFonts w:ascii="Times New Roman" w:hAnsi="Times New Roman" w:cs="Times New Roman"/>
          <w:b/>
          <w:sz w:val="24"/>
          <w:szCs w:val="24"/>
        </w:rPr>
        <w:t>Цель программы</w:t>
      </w:r>
      <w:r w:rsidRPr="0003384E">
        <w:rPr>
          <w:rFonts w:ascii="Times New Roman" w:hAnsi="Times New Roman" w:cs="Times New Roman"/>
          <w:sz w:val="24"/>
          <w:szCs w:val="24"/>
        </w:rPr>
        <w:t xml:space="preserve">: </w:t>
      </w:r>
      <w:r w:rsidRPr="0003384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формирование у учащихся готовности к осознанному социальному и профессиональному самоопределению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  <w:r w:rsidRPr="0003384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</w:p>
    <w:p w:rsidR="0003384E" w:rsidRPr="0003384E" w:rsidRDefault="0003384E" w:rsidP="000338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</w:t>
      </w:r>
      <w:r w:rsidRPr="0003384E">
        <w:rPr>
          <w:rFonts w:ascii="Times New Roman" w:hAnsi="Times New Roman" w:cs="Times New Roman"/>
          <w:b/>
          <w:sz w:val="24"/>
          <w:szCs w:val="24"/>
        </w:rPr>
        <w:t>Контингент обучающихся:</w:t>
      </w:r>
      <w:r w:rsidRPr="0003384E">
        <w:rPr>
          <w:rFonts w:ascii="Times New Roman" w:hAnsi="Times New Roman" w:cs="Times New Roman"/>
          <w:sz w:val="24"/>
          <w:szCs w:val="24"/>
        </w:rPr>
        <w:t xml:space="preserve"> программа рассчитана на детей 12-17 лет.</w:t>
      </w:r>
    </w:p>
    <w:p w:rsidR="0003384E" w:rsidRPr="0003384E" w:rsidRDefault="0003384E" w:rsidP="000338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>Продолжительность реализации программы:</w:t>
      </w:r>
      <w:r w:rsidRPr="0003384E">
        <w:rPr>
          <w:rFonts w:ascii="Times New Roman" w:hAnsi="Times New Roman" w:cs="Times New Roman"/>
          <w:sz w:val="24"/>
          <w:szCs w:val="24"/>
        </w:rPr>
        <w:t xml:space="preserve">  1 год</w:t>
      </w:r>
    </w:p>
    <w:p w:rsidR="0003384E" w:rsidRPr="0003384E" w:rsidRDefault="0003384E" w:rsidP="000338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>Режим занятий:</w:t>
      </w:r>
      <w:r w:rsidRPr="0003384E">
        <w:rPr>
          <w:rFonts w:ascii="Times New Roman" w:hAnsi="Times New Roman" w:cs="Times New Roman"/>
          <w:sz w:val="24"/>
          <w:szCs w:val="24"/>
        </w:rPr>
        <w:t xml:space="preserve"> 2 раза в неделю по 2.25 часа.</w:t>
      </w:r>
    </w:p>
    <w:p w:rsidR="0003384E" w:rsidRPr="0003384E" w:rsidRDefault="0003384E" w:rsidP="000338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>Форма организации процесса обучения</w:t>
      </w:r>
      <w:r w:rsidRPr="0003384E">
        <w:rPr>
          <w:rFonts w:ascii="Times New Roman" w:hAnsi="Times New Roman" w:cs="Times New Roman"/>
          <w:sz w:val="24"/>
          <w:szCs w:val="24"/>
        </w:rPr>
        <w:t>: групповая</w:t>
      </w:r>
    </w:p>
    <w:p w:rsidR="001D7515" w:rsidRDefault="0003384E" w:rsidP="000338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 xml:space="preserve">Краткое содержание: </w:t>
      </w:r>
      <w:r w:rsidRPr="0003384E">
        <w:rPr>
          <w:rFonts w:ascii="Times New Roman" w:hAnsi="Times New Roman" w:cs="Times New Roman"/>
          <w:sz w:val="24"/>
          <w:szCs w:val="24"/>
        </w:rPr>
        <w:t>Программа  даёт многостороннее освещение профессиональной деятельности человека. Она составлена таким образом, что учащиеся могут изучить проблему многосторонне: часть учебного материала учащиеся получают в форме теоретических знаний, другая часть материала направлена на практические работы в форме дискуссий, диагностических процедур, сочинений, развивающих процедур, деловых игр. Существенное уплотнение информационной насыщенности учебного материала достигается путём самостоятельного изучения: составление карты интересов, анализ личного профессионального плана, анализ газет, объявлений, справочников, получение информации из компьютерных сетей, составление собственного резюме. Для развития мотивации к изучению курса в содержании делается акцент на самоопределение</w:t>
      </w:r>
    </w:p>
    <w:p w:rsidR="0003384E" w:rsidRPr="0003384E" w:rsidRDefault="0003384E" w:rsidP="0003384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>Ожидаемый результат:</w:t>
      </w:r>
      <w:r w:rsidRPr="0003384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67036" w:rsidRPr="00867036" w:rsidRDefault="00867036" w:rsidP="00867036">
      <w:pPr>
        <w:numPr>
          <w:ilvl w:val="0"/>
          <w:numId w:val="8"/>
        </w:numPr>
        <w:tabs>
          <w:tab w:val="left" w:pos="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67036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867036">
        <w:rPr>
          <w:rFonts w:ascii="Times New Roman" w:eastAsia="Times New Roman" w:hAnsi="Times New Roman" w:cs="Times New Roman"/>
          <w:sz w:val="24"/>
          <w:szCs w:val="24"/>
        </w:rPr>
        <w:t xml:space="preserve"> представления о мире профессий;</w:t>
      </w:r>
    </w:p>
    <w:p w:rsidR="00867036" w:rsidRPr="00867036" w:rsidRDefault="00867036" w:rsidP="00867036">
      <w:pPr>
        <w:numPr>
          <w:ilvl w:val="0"/>
          <w:numId w:val="8"/>
        </w:numPr>
        <w:tabs>
          <w:tab w:val="left" w:pos="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7036">
        <w:rPr>
          <w:rFonts w:ascii="Times New Roman" w:eastAsia="Times New Roman" w:hAnsi="Times New Roman" w:cs="Times New Roman"/>
          <w:sz w:val="24"/>
          <w:szCs w:val="24"/>
        </w:rPr>
        <w:t>знание и значение каждого из предприятий находящихся на территории города, знание основных направлений производств города, особенностей технологий; знание о возможностях получения специального профессионального образования.</w:t>
      </w:r>
    </w:p>
    <w:p w:rsidR="00867036" w:rsidRPr="00867036" w:rsidRDefault="00867036" w:rsidP="00867036">
      <w:pPr>
        <w:tabs>
          <w:tab w:val="left" w:pos="400"/>
        </w:tabs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7036">
        <w:rPr>
          <w:rFonts w:ascii="Times New Roman" w:eastAsia="Times New Roman" w:hAnsi="Times New Roman" w:cs="Times New Roman"/>
          <w:i/>
          <w:iCs/>
          <w:sz w:val="24"/>
          <w:szCs w:val="24"/>
        </w:rPr>
        <w:t>2) Исследовательские</w:t>
      </w:r>
    </w:p>
    <w:p w:rsidR="00867036" w:rsidRPr="00867036" w:rsidRDefault="00867036" w:rsidP="00867036">
      <w:pPr>
        <w:numPr>
          <w:ilvl w:val="0"/>
          <w:numId w:val="8"/>
        </w:numPr>
        <w:tabs>
          <w:tab w:val="left" w:pos="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7036">
        <w:rPr>
          <w:rFonts w:ascii="Times New Roman" w:eastAsia="Times New Roman" w:hAnsi="Times New Roman" w:cs="Times New Roman"/>
          <w:sz w:val="24"/>
          <w:szCs w:val="24"/>
        </w:rPr>
        <w:t>участие в проектной деятельности по изучению социальных, экономических и психологических сторон профессий;</w:t>
      </w:r>
    </w:p>
    <w:p w:rsidR="00867036" w:rsidRPr="00867036" w:rsidRDefault="00867036" w:rsidP="00867036">
      <w:pPr>
        <w:numPr>
          <w:ilvl w:val="0"/>
          <w:numId w:val="8"/>
        </w:numPr>
        <w:tabs>
          <w:tab w:val="left" w:pos="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7036">
        <w:rPr>
          <w:rFonts w:ascii="Times New Roman" w:eastAsia="Times New Roman" w:hAnsi="Times New Roman" w:cs="Times New Roman"/>
          <w:sz w:val="24"/>
          <w:szCs w:val="24"/>
        </w:rPr>
        <w:t xml:space="preserve">участие в проектах </w:t>
      </w:r>
      <w:proofErr w:type="spellStart"/>
      <w:r w:rsidRPr="00867036">
        <w:rPr>
          <w:rFonts w:ascii="Times New Roman" w:eastAsia="Times New Roman" w:hAnsi="Times New Roman" w:cs="Times New Roman"/>
          <w:sz w:val="24"/>
          <w:szCs w:val="24"/>
        </w:rPr>
        <w:t>профориентационной</w:t>
      </w:r>
      <w:proofErr w:type="spellEnd"/>
      <w:r w:rsidRPr="00867036">
        <w:rPr>
          <w:rFonts w:ascii="Times New Roman" w:eastAsia="Times New Roman" w:hAnsi="Times New Roman" w:cs="Times New Roman"/>
          <w:sz w:val="24"/>
          <w:szCs w:val="24"/>
        </w:rPr>
        <w:t xml:space="preserve"> направленности, изучающих возможности трудоустройства в городе; </w:t>
      </w:r>
    </w:p>
    <w:p w:rsidR="00867036" w:rsidRPr="00867036" w:rsidRDefault="00867036" w:rsidP="00867036">
      <w:pPr>
        <w:numPr>
          <w:ilvl w:val="0"/>
          <w:numId w:val="8"/>
        </w:numPr>
        <w:tabs>
          <w:tab w:val="left" w:pos="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7036">
        <w:rPr>
          <w:rFonts w:ascii="Times New Roman" w:eastAsia="Times New Roman" w:hAnsi="Times New Roman" w:cs="Times New Roman"/>
          <w:sz w:val="24"/>
          <w:szCs w:val="24"/>
        </w:rPr>
        <w:t>изучение путей овладения избранными профессиями.</w:t>
      </w:r>
    </w:p>
    <w:p w:rsidR="00867036" w:rsidRPr="00867036" w:rsidRDefault="00867036" w:rsidP="00867036">
      <w:pPr>
        <w:tabs>
          <w:tab w:val="left" w:pos="400"/>
        </w:tabs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7036">
        <w:rPr>
          <w:rFonts w:ascii="Times New Roman" w:eastAsia="Times New Roman" w:hAnsi="Times New Roman" w:cs="Times New Roman"/>
          <w:i/>
          <w:iCs/>
          <w:sz w:val="24"/>
          <w:szCs w:val="24"/>
        </w:rPr>
        <w:t>3) Практические</w:t>
      </w:r>
    </w:p>
    <w:p w:rsidR="00867036" w:rsidRPr="00867036" w:rsidRDefault="00867036" w:rsidP="00867036">
      <w:pPr>
        <w:numPr>
          <w:ilvl w:val="0"/>
          <w:numId w:val="8"/>
        </w:numPr>
        <w:tabs>
          <w:tab w:val="left" w:pos="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67036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867036">
        <w:rPr>
          <w:rFonts w:ascii="Times New Roman" w:eastAsia="Times New Roman" w:hAnsi="Times New Roman" w:cs="Times New Roman"/>
          <w:sz w:val="24"/>
          <w:szCs w:val="24"/>
        </w:rPr>
        <w:t xml:space="preserve"> ценностных ориентаций, стойких профессиональных интересов и мотивов выбора профессии; </w:t>
      </w:r>
    </w:p>
    <w:p w:rsidR="00867036" w:rsidRPr="00867036" w:rsidRDefault="00867036" w:rsidP="00867036">
      <w:pPr>
        <w:numPr>
          <w:ilvl w:val="0"/>
          <w:numId w:val="8"/>
        </w:numPr>
        <w:tabs>
          <w:tab w:val="left" w:pos="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7036">
        <w:rPr>
          <w:rFonts w:ascii="Times New Roman" w:eastAsia="Times New Roman" w:hAnsi="Times New Roman" w:cs="Times New Roman"/>
          <w:sz w:val="24"/>
          <w:szCs w:val="24"/>
        </w:rPr>
        <w:t>готовность к самоанализу своих основных способностей и склонностей;</w:t>
      </w:r>
    </w:p>
    <w:p w:rsidR="00867036" w:rsidRPr="00867036" w:rsidRDefault="00867036" w:rsidP="00867036">
      <w:pPr>
        <w:numPr>
          <w:ilvl w:val="0"/>
          <w:numId w:val="8"/>
        </w:numPr>
        <w:tabs>
          <w:tab w:val="left" w:pos="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7036">
        <w:rPr>
          <w:rFonts w:ascii="Times New Roman" w:eastAsia="Times New Roman" w:hAnsi="Times New Roman" w:cs="Times New Roman"/>
          <w:sz w:val="24"/>
          <w:szCs w:val="24"/>
        </w:rPr>
        <w:t>определение профессиональных планов и намерений учащихся;</w:t>
      </w:r>
    </w:p>
    <w:p w:rsidR="00867036" w:rsidRPr="00867036" w:rsidRDefault="00867036" w:rsidP="00867036">
      <w:pPr>
        <w:numPr>
          <w:ilvl w:val="0"/>
          <w:numId w:val="8"/>
        </w:numPr>
        <w:tabs>
          <w:tab w:val="left" w:pos="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7036">
        <w:rPr>
          <w:rFonts w:ascii="Times New Roman" w:eastAsia="Times New Roman" w:hAnsi="Times New Roman" w:cs="Times New Roman"/>
          <w:sz w:val="24"/>
          <w:szCs w:val="24"/>
        </w:rPr>
        <w:t>развитие способностей через углубленное или расширенное изучение отдельных предметов; знание функций и задач городского центра занятости.</w:t>
      </w:r>
    </w:p>
    <w:p w:rsidR="009E77AD" w:rsidRDefault="009E77AD" w:rsidP="009E77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E77AD" w:rsidRPr="005E2CC3" w:rsidRDefault="009E77AD" w:rsidP="003F51C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 xml:space="preserve">Дополнительная образовательная общеразвивающая программа </w:t>
      </w:r>
    </w:p>
    <w:p w:rsidR="009E77AD" w:rsidRPr="005E2CC3" w:rsidRDefault="009E77AD" w:rsidP="003F51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Школа общения</w:t>
      </w:r>
      <w:r w:rsidRPr="005E2CC3">
        <w:rPr>
          <w:rFonts w:ascii="Times New Roman" w:hAnsi="Times New Roman" w:cs="Times New Roman"/>
          <w:b/>
          <w:sz w:val="24"/>
          <w:szCs w:val="24"/>
        </w:rPr>
        <w:t>»</w:t>
      </w:r>
    </w:p>
    <w:p w:rsidR="009E77AD" w:rsidRPr="0003384E" w:rsidRDefault="009E77AD" w:rsidP="003F5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>Статус программы:</w:t>
      </w:r>
      <w:r w:rsidRPr="000338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дополнительная модифицированная</w:t>
      </w:r>
      <w:r w:rsidRPr="0003384E">
        <w:rPr>
          <w:rFonts w:ascii="Times New Roman" w:hAnsi="Times New Roman" w:cs="Times New Roman"/>
          <w:sz w:val="24"/>
          <w:szCs w:val="24"/>
        </w:rPr>
        <w:t xml:space="preserve"> общеобразовательная общеразвивающая программа</w:t>
      </w:r>
      <w:r w:rsidRPr="0003384E">
        <w:rPr>
          <w:sz w:val="24"/>
          <w:szCs w:val="24"/>
        </w:rPr>
        <w:t xml:space="preserve"> </w:t>
      </w:r>
      <w:r w:rsidRPr="0003384E">
        <w:rPr>
          <w:rFonts w:ascii="Times New Roman" w:hAnsi="Times New Roman" w:cs="Times New Roman"/>
          <w:sz w:val="24"/>
          <w:szCs w:val="24"/>
        </w:rPr>
        <w:t xml:space="preserve"> «</w:t>
      </w:r>
      <w:r w:rsidR="00EB0EE7" w:rsidRPr="00EB0EE7">
        <w:rPr>
          <w:rFonts w:ascii="Times New Roman" w:hAnsi="Times New Roman" w:cs="Times New Roman"/>
          <w:sz w:val="24"/>
          <w:szCs w:val="24"/>
        </w:rPr>
        <w:t>Школа общения</w:t>
      </w:r>
      <w:r w:rsidRPr="0003384E">
        <w:rPr>
          <w:rFonts w:ascii="Times New Roman" w:hAnsi="Times New Roman" w:cs="Times New Roman"/>
          <w:sz w:val="24"/>
          <w:szCs w:val="24"/>
        </w:rPr>
        <w:t>».</w:t>
      </w:r>
    </w:p>
    <w:p w:rsidR="009E77AD" w:rsidRPr="0003384E" w:rsidRDefault="009E77AD" w:rsidP="009E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 xml:space="preserve">Направленность: </w:t>
      </w:r>
      <w:r w:rsidRPr="0003384E">
        <w:rPr>
          <w:rFonts w:ascii="Times New Roman" w:hAnsi="Times New Roman" w:cs="Times New Roman"/>
          <w:sz w:val="24"/>
          <w:szCs w:val="24"/>
        </w:rPr>
        <w:t>социально-педагогическая.</w:t>
      </w:r>
    </w:p>
    <w:p w:rsidR="009E77AD" w:rsidRDefault="009E77AD" w:rsidP="009E77A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Pr="0003384E">
        <w:rPr>
          <w:rFonts w:ascii="Times New Roman" w:hAnsi="Times New Roman" w:cs="Times New Roman"/>
          <w:b/>
          <w:sz w:val="24"/>
          <w:szCs w:val="24"/>
        </w:rPr>
        <w:t>Цель программы</w:t>
      </w:r>
      <w:r w:rsidRPr="0003384E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формирование у учащихся интереса к общению, развитие навыков общения и коммуникативных данных у детей младшего школьного возраста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  <w:r w:rsidRPr="0003384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</w:p>
    <w:p w:rsidR="009E77AD" w:rsidRPr="0003384E" w:rsidRDefault="009E77AD" w:rsidP="009E77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</w:t>
      </w:r>
      <w:r w:rsidRPr="0003384E">
        <w:rPr>
          <w:rFonts w:ascii="Times New Roman" w:hAnsi="Times New Roman" w:cs="Times New Roman"/>
          <w:b/>
          <w:sz w:val="24"/>
          <w:szCs w:val="24"/>
        </w:rPr>
        <w:t>Контингент обучающихся:</w:t>
      </w:r>
      <w:r w:rsidRPr="000338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программа рассчитана на детей 7-10</w:t>
      </w:r>
      <w:r w:rsidRPr="0003384E">
        <w:rPr>
          <w:rFonts w:ascii="Times New Roman" w:hAnsi="Times New Roman" w:cs="Times New Roman"/>
          <w:sz w:val="24"/>
          <w:szCs w:val="24"/>
        </w:rPr>
        <w:t xml:space="preserve"> лет.</w:t>
      </w:r>
    </w:p>
    <w:p w:rsidR="009E77AD" w:rsidRPr="0003384E" w:rsidRDefault="009E77AD" w:rsidP="009E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>Продолжительность реализации программы:</w:t>
      </w:r>
      <w:r w:rsidR="003F51C2">
        <w:rPr>
          <w:rFonts w:ascii="Times New Roman" w:hAnsi="Times New Roman" w:cs="Times New Roman"/>
          <w:sz w:val="24"/>
          <w:szCs w:val="24"/>
        </w:rPr>
        <w:t xml:space="preserve"> </w:t>
      </w:r>
      <w:r w:rsidRPr="0003384E">
        <w:rPr>
          <w:rFonts w:ascii="Times New Roman" w:hAnsi="Times New Roman" w:cs="Times New Roman"/>
          <w:sz w:val="24"/>
          <w:szCs w:val="24"/>
        </w:rPr>
        <w:t>1 год</w:t>
      </w:r>
    </w:p>
    <w:p w:rsidR="009E77AD" w:rsidRPr="0003384E" w:rsidRDefault="009E77AD" w:rsidP="009E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>Режим занятий:</w:t>
      </w:r>
      <w:r w:rsidRPr="0003384E">
        <w:rPr>
          <w:rFonts w:ascii="Times New Roman" w:hAnsi="Times New Roman" w:cs="Times New Roman"/>
          <w:sz w:val="24"/>
          <w:szCs w:val="24"/>
        </w:rPr>
        <w:t xml:space="preserve"> 2 раза в неделю по 2.25 часа.</w:t>
      </w:r>
    </w:p>
    <w:p w:rsidR="009E77AD" w:rsidRPr="0003384E" w:rsidRDefault="009E77AD" w:rsidP="009E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>Форма организации процесса обучения</w:t>
      </w:r>
      <w:r w:rsidRPr="0003384E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основной формой организации деятельности детей являются групповые занятия в учебно</w:t>
      </w:r>
      <w:r w:rsidR="00A22733">
        <w:rPr>
          <w:rFonts w:ascii="Times New Roman" w:hAnsi="Times New Roman" w:cs="Times New Roman"/>
          <w:sz w:val="24"/>
          <w:szCs w:val="24"/>
        </w:rPr>
        <w:t>м кабинете.</w:t>
      </w:r>
      <w:r>
        <w:rPr>
          <w:rFonts w:ascii="Times New Roman" w:hAnsi="Times New Roman" w:cs="Times New Roman"/>
          <w:sz w:val="24"/>
          <w:szCs w:val="24"/>
        </w:rPr>
        <w:t xml:space="preserve"> Программой также предусмотрены тематические занятия, тренинги, выполнение самостоятельных работ</w:t>
      </w:r>
      <w:r w:rsidR="00A22733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3F82" w:rsidRDefault="009E77AD" w:rsidP="009E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3384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Краткое содержание: </w:t>
      </w:r>
      <w:r w:rsidR="00FD7965" w:rsidRPr="00FD7965">
        <w:rPr>
          <w:rFonts w:ascii="Times New Roman" w:hAnsi="Times New Roman" w:cs="Times New Roman"/>
          <w:sz w:val="24"/>
          <w:szCs w:val="24"/>
        </w:rPr>
        <w:t>особенность изучения курса состоит в том, что размышляя о жизни, о своём собственном жизненном опыте и поведении, о своих возможностях, интересах, успехах, задачах, о своей взаимосвязи с другими людьми и  ответственности перед собой и перед ними – не только самыми близкими, но и теми, кто отдалён от нас пространством и временем, ребенок постигает это через собственное интеллектуальное и художественное</w:t>
      </w:r>
      <w:proofErr w:type="gramEnd"/>
      <w:r w:rsidR="00FD7965" w:rsidRPr="00FD7965">
        <w:rPr>
          <w:rFonts w:ascii="Times New Roman" w:hAnsi="Times New Roman" w:cs="Times New Roman"/>
          <w:sz w:val="24"/>
          <w:szCs w:val="24"/>
        </w:rPr>
        <w:t xml:space="preserve"> развитие. </w:t>
      </w:r>
    </w:p>
    <w:p w:rsidR="00FD7965" w:rsidRPr="00FD7965" w:rsidRDefault="00FD7965" w:rsidP="009E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Основные разделы программы: 1. Воспитание умения жить вместе; 2. Воспитание самостоятельности; 3. Подвижные игры; 4. Экскурсии.</w:t>
      </w:r>
    </w:p>
    <w:p w:rsidR="009E77AD" w:rsidRPr="0003384E" w:rsidRDefault="009E77AD" w:rsidP="009E77A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>Ожидаемый результат:</w:t>
      </w:r>
      <w:r w:rsidRPr="0003384E">
        <w:rPr>
          <w:rFonts w:ascii="Times New Roman" w:hAnsi="Times New Roman" w:cs="Times New Roman"/>
          <w:sz w:val="24"/>
          <w:szCs w:val="24"/>
        </w:rPr>
        <w:t xml:space="preserve"> </w:t>
      </w:r>
      <w:r w:rsidR="006A3F82">
        <w:rPr>
          <w:rFonts w:ascii="Times New Roman" w:hAnsi="Times New Roman" w:cs="Times New Roman"/>
          <w:sz w:val="24"/>
          <w:szCs w:val="24"/>
        </w:rPr>
        <w:t xml:space="preserve">приобретение навыков общения среди ровесников, </w:t>
      </w:r>
      <w:r w:rsidR="00FD7965">
        <w:rPr>
          <w:rFonts w:ascii="Times New Roman" w:hAnsi="Times New Roman" w:cs="Times New Roman"/>
          <w:sz w:val="24"/>
          <w:szCs w:val="24"/>
        </w:rPr>
        <w:t>коммуникативных способностей в диалогах и в монологах, расширение кругозора.</w:t>
      </w:r>
    </w:p>
    <w:p w:rsidR="0003384E" w:rsidRDefault="0003384E" w:rsidP="005E2CC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0EE7" w:rsidRPr="005E2CC3" w:rsidRDefault="00EB0EE7" w:rsidP="006A3F8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 xml:space="preserve">Дополнительная образовательная общеразвивающая программа </w:t>
      </w:r>
    </w:p>
    <w:p w:rsidR="00EB0EE7" w:rsidRPr="005E2CC3" w:rsidRDefault="00EB0EE7" w:rsidP="006A3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>«</w:t>
      </w:r>
      <w:r w:rsidRPr="00EB0EE7">
        <w:rPr>
          <w:rFonts w:ascii="Times New Roman" w:hAnsi="Times New Roman" w:cs="Times New Roman"/>
          <w:b/>
          <w:sz w:val="24"/>
          <w:szCs w:val="24"/>
        </w:rPr>
        <w:t>Душа РДШ</w:t>
      </w:r>
      <w:r w:rsidRPr="005E2CC3">
        <w:rPr>
          <w:rFonts w:ascii="Times New Roman" w:hAnsi="Times New Roman" w:cs="Times New Roman"/>
          <w:b/>
          <w:sz w:val="24"/>
          <w:szCs w:val="24"/>
        </w:rPr>
        <w:t>»</w:t>
      </w:r>
    </w:p>
    <w:p w:rsidR="00EB0EE7" w:rsidRPr="0003384E" w:rsidRDefault="00EB0EE7" w:rsidP="006A3F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>Статус программы:</w:t>
      </w:r>
      <w:r w:rsidRPr="000338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дополнительная модифицированная</w:t>
      </w:r>
      <w:r w:rsidRPr="0003384E">
        <w:rPr>
          <w:rFonts w:ascii="Times New Roman" w:hAnsi="Times New Roman" w:cs="Times New Roman"/>
          <w:sz w:val="24"/>
          <w:szCs w:val="24"/>
        </w:rPr>
        <w:t xml:space="preserve"> общеобразовательная общеразвивающая программа</w:t>
      </w:r>
      <w:r w:rsidRPr="0003384E">
        <w:rPr>
          <w:sz w:val="24"/>
          <w:szCs w:val="24"/>
        </w:rPr>
        <w:t xml:space="preserve"> </w:t>
      </w:r>
      <w:r w:rsidRPr="0003384E">
        <w:rPr>
          <w:rFonts w:ascii="Times New Roman" w:hAnsi="Times New Roman" w:cs="Times New Roman"/>
          <w:sz w:val="24"/>
          <w:szCs w:val="24"/>
        </w:rPr>
        <w:t xml:space="preserve"> «</w:t>
      </w:r>
      <w:r w:rsidRPr="00EB0EE7">
        <w:rPr>
          <w:rFonts w:ascii="Times New Roman" w:hAnsi="Times New Roman" w:cs="Times New Roman"/>
          <w:sz w:val="24"/>
          <w:szCs w:val="24"/>
        </w:rPr>
        <w:t>Душа РДШ</w:t>
      </w:r>
      <w:r w:rsidRPr="0003384E">
        <w:rPr>
          <w:rFonts w:ascii="Times New Roman" w:hAnsi="Times New Roman" w:cs="Times New Roman"/>
          <w:sz w:val="24"/>
          <w:szCs w:val="24"/>
        </w:rPr>
        <w:t>».</w:t>
      </w:r>
    </w:p>
    <w:p w:rsidR="00EB0EE7" w:rsidRPr="0003384E" w:rsidRDefault="00EB0EE7" w:rsidP="00EB0E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 xml:space="preserve">Направленность: </w:t>
      </w:r>
      <w:r w:rsidRPr="0003384E">
        <w:rPr>
          <w:rFonts w:ascii="Times New Roman" w:hAnsi="Times New Roman" w:cs="Times New Roman"/>
          <w:sz w:val="24"/>
          <w:szCs w:val="24"/>
        </w:rPr>
        <w:t>социально-педагогическая.</w:t>
      </w:r>
    </w:p>
    <w:p w:rsidR="00EB0EE7" w:rsidRDefault="00EB0EE7" w:rsidP="00EB0E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Pr="0003384E">
        <w:rPr>
          <w:rFonts w:ascii="Times New Roman" w:hAnsi="Times New Roman" w:cs="Times New Roman"/>
          <w:b/>
          <w:sz w:val="24"/>
          <w:szCs w:val="24"/>
        </w:rPr>
        <w:t>Цель программы</w:t>
      </w:r>
      <w:r w:rsidRPr="0003384E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B0EE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содействие формированию личности на основе присущей российс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кому обществу системы ценностей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  <w:r w:rsidRPr="0003384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</w:p>
    <w:p w:rsidR="00EB0EE7" w:rsidRPr="0003384E" w:rsidRDefault="00EB0EE7" w:rsidP="00EB0E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</w:t>
      </w:r>
      <w:r w:rsidRPr="0003384E">
        <w:rPr>
          <w:rFonts w:ascii="Times New Roman" w:hAnsi="Times New Roman" w:cs="Times New Roman"/>
          <w:b/>
          <w:sz w:val="24"/>
          <w:szCs w:val="24"/>
        </w:rPr>
        <w:t xml:space="preserve">Контингент </w:t>
      </w:r>
      <w:proofErr w:type="gramStart"/>
      <w:r w:rsidRPr="0003384E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03384E">
        <w:rPr>
          <w:rFonts w:ascii="Times New Roman" w:hAnsi="Times New Roman" w:cs="Times New Roman"/>
          <w:b/>
          <w:sz w:val="24"/>
          <w:szCs w:val="24"/>
        </w:rPr>
        <w:t>:</w:t>
      </w:r>
      <w:r w:rsidRPr="0003384E">
        <w:rPr>
          <w:rFonts w:ascii="Times New Roman" w:hAnsi="Times New Roman" w:cs="Times New Roman"/>
          <w:sz w:val="24"/>
          <w:szCs w:val="24"/>
        </w:rPr>
        <w:t xml:space="preserve"> </w:t>
      </w:r>
      <w:r w:rsidRPr="00EB0EE7">
        <w:rPr>
          <w:rFonts w:ascii="Times New Roman" w:hAnsi="Times New Roman" w:cs="Times New Roman"/>
          <w:sz w:val="24"/>
          <w:szCs w:val="24"/>
        </w:rPr>
        <w:t>13-17лет</w:t>
      </w:r>
      <w:r w:rsidRPr="0003384E">
        <w:rPr>
          <w:rFonts w:ascii="Times New Roman" w:hAnsi="Times New Roman" w:cs="Times New Roman"/>
          <w:sz w:val="24"/>
          <w:szCs w:val="24"/>
        </w:rPr>
        <w:t>.</w:t>
      </w:r>
    </w:p>
    <w:p w:rsidR="00EB0EE7" w:rsidRPr="0003384E" w:rsidRDefault="00EB0EE7" w:rsidP="00EB0E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>Продолжительность реализации программы:</w:t>
      </w:r>
      <w:r w:rsidRPr="0003384E">
        <w:rPr>
          <w:rFonts w:ascii="Times New Roman" w:hAnsi="Times New Roman" w:cs="Times New Roman"/>
          <w:sz w:val="24"/>
          <w:szCs w:val="24"/>
        </w:rPr>
        <w:t xml:space="preserve">  1 год</w:t>
      </w:r>
    </w:p>
    <w:p w:rsidR="00EB0EE7" w:rsidRPr="0003384E" w:rsidRDefault="00EB0EE7" w:rsidP="00EB0E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>Режим занятий:</w:t>
      </w:r>
      <w:r w:rsidRPr="0003384E">
        <w:rPr>
          <w:rFonts w:ascii="Times New Roman" w:hAnsi="Times New Roman" w:cs="Times New Roman"/>
          <w:sz w:val="24"/>
          <w:szCs w:val="24"/>
        </w:rPr>
        <w:t xml:space="preserve"> 2 раза в неделю по 2.25 часа.</w:t>
      </w:r>
    </w:p>
    <w:p w:rsidR="00EB0EE7" w:rsidRPr="0003384E" w:rsidRDefault="00EB0EE7" w:rsidP="00EB0E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>Форма организации процесса обучения</w:t>
      </w:r>
      <w:r w:rsidRPr="0003384E">
        <w:rPr>
          <w:rFonts w:ascii="Times New Roman" w:hAnsi="Times New Roman" w:cs="Times New Roman"/>
          <w:sz w:val="24"/>
          <w:szCs w:val="24"/>
        </w:rPr>
        <w:t xml:space="preserve">: </w:t>
      </w:r>
      <w:r w:rsidR="00F1394D" w:rsidRPr="00F1394D">
        <w:rPr>
          <w:rFonts w:ascii="Times New Roman" w:hAnsi="Times New Roman" w:cs="Times New Roman"/>
          <w:sz w:val="24"/>
          <w:szCs w:val="24"/>
        </w:rPr>
        <w:t>индивидуальные и групповые занятия, индивидуально-групповые теоретические и пр</w:t>
      </w:r>
      <w:r w:rsidR="00F1394D">
        <w:rPr>
          <w:rFonts w:ascii="Times New Roman" w:hAnsi="Times New Roman" w:cs="Times New Roman"/>
          <w:sz w:val="24"/>
          <w:szCs w:val="24"/>
        </w:rPr>
        <w:t>актические учебные занятия</w:t>
      </w:r>
      <w:r w:rsidR="00F1394D" w:rsidRPr="00F1394D">
        <w:rPr>
          <w:rFonts w:ascii="Times New Roman" w:hAnsi="Times New Roman" w:cs="Times New Roman"/>
          <w:sz w:val="24"/>
          <w:szCs w:val="24"/>
        </w:rPr>
        <w:t>.</w:t>
      </w:r>
    </w:p>
    <w:p w:rsidR="00EB0EE7" w:rsidRDefault="00EB0EE7" w:rsidP="00EB0E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 xml:space="preserve">Краткое содержание: </w:t>
      </w:r>
      <w:r w:rsidR="00FB2D8B" w:rsidRPr="00FB2D8B">
        <w:rPr>
          <w:rFonts w:ascii="Times New Roman" w:hAnsi="Times New Roman" w:cs="Times New Roman"/>
          <w:sz w:val="24"/>
          <w:szCs w:val="24"/>
        </w:rPr>
        <w:t>Новизна данной программы состоит в том, что программа направлена на развитие личности в разных направлениях: гражданская активность, личностное развитие, военно-патриотическое, информационно-</w:t>
      </w:r>
      <w:proofErr w:type="spellStart"/>
      <w:r w:rsidR="00FB2D8B" w:rsidRPr="00FB2D8B">
        <w:rPr>
          <w:rFonts w:ascii="Times New Roman" w:hAnsi="Times New Roman" w:cs="Times New Roman"/>
          <w:sz w:val="24"/>
          <w:szCs w:val="24"/>
        </w:rPr>
        <w:t>медийное</w:t>
      </w:r>
      <w:proofErr w:type="spellEnd"/>
      <w:r w:rsidR="00FB2D8B" w:rsidRPr="00FB2D8B">
        <w:rPr>
          <w:rFonts w:ascii="Times New Roman" w:hAnsi="Times New Roman" w:cs="Times New Roman"/>
          <w:sz w:val="24"/>
          <w:szCs w:val="24"/>
        </w:rPr>
        <w:t>, посредством прямого участия школьников в работе Движения.</w:t>
      </w:r>
    </w:p>
    <w:p w:rsidR="00EB0EE7" w:rsidRPr="0003384E" w:rsidRDefault="00EB0EE7" w:rsidP="00EB0EE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>Ожидаемый результат:</w:t>
      </w:r>
      <w:r w:rsidRPr="000338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EB0EE7">
        <w:rPr>
          <w:rFonts w:ascii="Times New Roman" w:hAnsi="Times New Roman" w:cs="Times New Roman"/>
          <w:sz w:val="24"/>
          <w:szCs w:val="24"/>
        </w:rPr>
        <w:t xml:space="preserve"> процессе освоения программы обучающиеся получат возможность формирования Универсальных Учебных Действий (УУД). Универсальные учебные действия в программе группируются в четыре основных блока: личностные, регулятивные, познавательные, коммуникативные действия.</w:t>
      </w:r>
      <w:r w:rsidRPr="00EB0EE7">
        <w:t xml:space="preserve"> </w:t>
      </w:r>
      <w:r w:rsidRPr="00EB0EE7">
        <w:rPr>
          <w:rFonts w:ascii="Times New Roman" w:hAnsi="Times New Roman" w:cs="Times New Roman"/>
          <w:sz w:val="24"/>
          <w:szCs w:val="24"/>
        </w:rPr>
        <w:t>Овладение обучающимися универсальными учебными действиями создают возможность самостоятельного успешного усвоения новых знаний, умений и компетентностей на основе формирования умения учиться. Эта возможность обеспечивается тем, что универсальные учебные действия - это обобщенные действия, порождающие широкую ориентацию учащихся в различных предметных областях познания и мотивацию к обучению.</w:t>
      </w:r>
    </w:p>
    <w:p w:rsidR="002B727A" w:rsidRDefault="002B727A" w:rsidP="002B727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727A" w:rsidRPr="005E2CC3" w:rsidRDefault="002B727A" w:rsidP="002B727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 xml:space="preserve">Дополнительная образовательная общеразвивающая программа </w:t>
      </w:r>
    </w:p>
    <w:p w:rsidR="002B727A" w:rsidRPr="005E2CC3" w:rsidRDefault="002B727A" w:rsidP="002B72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>«</w:t>
      </w:r>
      <w:r w:rsidRPr="002B727A">
        <w:rPr>
          <w:rFonts w:ascii="Times New Roman" w:hAnsi="Times New Roman" w:cs="Times New Roman"/>
          <w:b/>
          <w:sz w:val="24"/>
          <w:szCs w:val="24"/>
        </w:rPr>
        <w:t>Английский клуб «</w:t>
      </w:r>
      <w:proofErr w:type="spellStart"/>
      <w:r w:rsidRPr="002B727A">
        <w:rPr>
          <w:rFonts w:ascii="Times New Roman" w:hAnsi="Times New Roman" w:cs="Times New Roman"/>
          <w:b/>
          <w:sz w:val="24"/>
          <w:szCs w:val="24"/>
        </w:rPr>
        <w:t>Little</w:t>
      </w:r>
      <w:proofErr w:type="spellEnd"/>
      <w:r w:rsidRPr="002B727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B727A">
        <w:rPr>
          <w:rFonts w:ascii="Times New Roman" w:hAnsi="Times New Roman" w:cs="Times New Roman"/>
          <w:b/>
          <w:sz w:val="24"/>
          <w:szCs w:val="24"/>
        </w:rPr>
        <w:t>fan</w:t>
      </w:r>
      <w:proofErr w:type="spellEnd"/>
      <w:r w:rsidRPr="002B727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B727A">
        <w:rPr>
          <w:rFonts w:ascii="Times New Roman" w:hAnsi="Times New Roman" w:cs="Times New Roman"/>
          <w:b/>
          <w:sz w:val="24"/>
          <w:szCs w:val="24"/>
        </w:rPr>
        <w:t>English</w:t>
      </w:r>
      <w:proofErr w:type="spellEnd"/>
      <w:r w:rsidRPr="005E2CC3">
        <w:rPr>
          <w:rFonts w:ascii="Times New Roman" w:hAnsi="Times New Roman" w:cs="Times New Roman"/>
          <w:b/>
          <w:sz w:val="24"/>
          <w:szCs w:val="24"/>
        </w:rPr>
        <w:t>»</w:t>
      </w:r>
    </w:p>
    <w:p w:rsidR="002B727A" w:rsidRPr="0003384E" w:rsidRDefault="002B727A" w:rsidP="002B72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>Статус программы:</w:t>
      </w:r>
      <w:r w:rsidRPr="000338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дополнительная модифицированная</w:t>
      </w:r>
      <w:r w:rsidRPr="0003384E">
        <w:rPr>
          <w:rFonts w:ascii="Times New Roman" w:hAnsi="Times New Roman" w:cs="Times New Roman"/>
          <w:sz w:val="24"/>
          <w:szCs w:val="24"/>
        </w:rPr>
        <w:t xml:space="preserve"> общеобразовательная общеразвивающая программа</w:t>
      </w:r>
      <w:r w:rsidRPr="0003384E">
        <w:rPr>
          <w:sz w:val="24"/>
          <w:szCs w:val="24"/>
        </w:rPr>
        <w:t xml:space="preserve"> </w:t>
      </w:r>
      <w:r w:rsidRPr="0003384E">
        <w:rPr>
          <w:rFonts w:ascii="Times New Roman" w:hAnsi="Times New Roman" w:cs="Times New Roman"/>
          <w:sz w:val="24"/>
          <w:szCs w:val="24"/>
        </w:rPr>
        <w:t xml:space="preserve"> «</w:t>
      </w:r>
      <w:r w:rsidRPr="002B727A">
        <w:rPr>
          <w:rFonts w:ascii="Times New Roman" w:hAnsi="Times New Roman" w:cs="Times New Roman"/>
          <w:sz w:val="24"/>
          <w:szCs w:val="24"/>
        </w:rPr>
        <w:t>Английский клуб «</w:t>
      </w:r>
      <w:proofErr w:type="spellStart"/>
      <w:r w:rsidRPr="002B727A">
        <w:rPr>
          <w:rFonts w:ascii="Times New Roman" w:hAnsi="Times New Roman" w:cs="Times New Roman"/>
          <w:sz w:val="24"/>
          <w:szCs w:val="24"/>
        </w:rPr>
        <w:t>Little</w:t>
      </w:r>
      <w:proofErr w:type="spellEnd"/>
      <w:r w:rsidRPr="002B7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27A">
        <w:rPr>
          <w:rFonts w:ascii="Times New Roman" w:hAnsi="Times New Roman" w:cs="Times New Roman"/>
          <w:sz w:val="24"/>
          <w:szCs w:val="24"/>
        </w:rPr>
        <w:t>fan</w:t>
      </w:r>
      <w:proofErr w:type="spellEnd"/>
      <w:r w:rsidRPr="002B7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27A">
        <w:rPr>
          <w:rFonts w:ascii="Times New Roman" w:hAnsi="Times New Roman" w:cs="Times New Roman"/>
          <w:sz w:val="24"/>
          <w:szCs w:val="24"/>
        </w:rPr>
        <w:t>English</w:t>
      </w:r>
      <w:proofErr w:type="spellEnd"/>
      <w:r w:rsidRPr="0003384E">
        <w:rPr>
          <w:rFonts w:ascii="Times New Roman" w:hAnsi="Times New Roman" w:cs="Times New Roman"/>
          <w:sz w:val="24"/>
          <w:szCs w:val="24"/>
        </w:rPr>
        <w:t>».</w:t>
      </w:r>
    </w:p>
    <w:p w:rsidR="002B727A" w:rsidRPr="0003384E" w:rsidRDefault="002B727A" w:rsidP="002B72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 xml:space="preserve">Направленность: </w:t>
      </w:r>
      <w:r w:rsidRPr="0003384E">
        <w:rPr>
          <w:rFonts w:ascii="Times New Roman" w:hAnsi="Times New Roman" w:cs="Times New Roman"/>
          <w:sz w:val="24"/>
          <w:szCs w:val="24"/>
        </w:rPr>
        <w:t>социально-педагогическая.</w:t>
      </w:r>
    </w:p>
    <w:p w:rsidR="002B727A" w:rsidRDefault="002B727A" w:rsidP="002B72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Pr="0003384E">
        <w:rPr>
          <w:rFonts w:ascii="Times New Roman" w:hAnsi="Times New Roman" w:cs="Times New Roman"/>
          <w:b/>
          <w:sz w:val="24"/>
          <w:szCs w:val="24"/>
        </w:rPr>
        <w:t>Цель программы</w:t>
      </w:r>
      <w:r w:rsidRPr="0003384E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B72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содействие формированию и развитию общеязыковых, интеллектуальных, познавательных  способностей детей</w:t>
      </w:r>
      <w:proofErr w:type="gramStart"/>
      <w:r w:rsidRPr="002B72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  <w:r w:rsidRPr="0003384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proofErr w:type="gramEnd"/>
    </w:p>
    <w:p w:rsidR="002B727A" w:rsidRPr="0003384E" w:rsidRDefault="002B727A" w:rsidP="002B72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</w:t>
      </w:r>
      <w:r w:rsidRPr="0003384E">
        <w:rPr>
          <w:rFonts w:ascii="Times New Roman" w:hAnsi="Times New Roman" w:cs="Times New Roman"/>
          <w:b/>
          <w:sz w:val="24"/>
          <w:szCs w:val="24"/>
        </w:rPr>
        <w:t>Контингент обучающихся:</w:t>
      </w:r>
      <w:r w:rsidRPr="000338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2B727A">
        <w:rPr>
          <w:rFonts w:ascii="Times New Roman" w:hAnsi="Times New Roman" w:cs="Times New Roman"/>
          <w:sz w:val="24"/>
          <w:szCs w:val="24"/>
        </w:rPr>
        <w:t xml:space="preserve"> группе могут заниматься дети </w:t>
      </w:r>
      <w:r w:rsidR="001C0178">
        <w:rPr>
          <w:rFonts w:ascii="Times New Roman" w:hAnsi="Times New Roman" w:cs="Times New Roman"/>
          <w:sz w:val="24"/>
          <w:szCs w:val="24"/>
        </w:rPr>
        <w:t xml:space="preserve">11-15 лет, </w:t>
      </w:r>
      <w:r w:rsidRPr="002B727A">
        <w:rPr>
          <w:rFonts w:ascii="Times New Roman" w:hAnsi="Times New Roman" w:cs="Times New Roman"/>
          <w:sz w:val="24"/>
          <w:szCs w:val="24"/>
        </w:rPr>
        <w:t xml:space="preserve">с одинаковым уровнем подготовки (независимо от наличия способностей) и имеющие определенную степень </w:t>
      </w:r>
      <w:proofErr w:type="spellStart"/>
      <w:r w:rsidRPr="002B727A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2B727A">
        <w:rPr>
          <w:rFonts w:ascii="Times New Roman" w:hAnsi="Times New Roman" w:cs="Times New Roman"/>
          <w:sz w:val="24"/>
          <w:szCs w:val="24"/>
        </w:rPr>
        <w:t xml:space="preserve"> интересов и мотивации к изучению английского языка.</w:t>
      </w:r>
    </w:p>
    <w:p w:rsidR="002B727A" w:rsidRPr="0003384E" w:rsidRDefault="002B727A" w:rsidP="002B72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>Продолжительность реализации программы:</w:t>
      </w:r>
      <w:r w:rsidRPr="0003384E">
        <w:rPr>
          <w:rFonts w:ascii="Times New Roman" w:hAnsi="Times New Roman" w:cs="Times New Roman"/>
          <w:sz w:val="24"/>
          <w:szCs w:val="24"/>
        </w:rPr>
        <w:t xml:space="preserve">  1 год</w:t>
      </w:r>
    </w:p>
    <w:p w:rsidR="002B727A" w:rsidRPr="0003384E" w:rsidRDefault="002B727A" w:rsidP="002B72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>Режим занятий:</w:t>
      </w:r>
      <w:r w:rsidRPr="0003384E">
        <w:rPr>
          <w:rFonts w:ascii="Times New Roman" w:hAnsi="Times New Roman" w:cs="Times New Roman"/>
          <w:sz w:val="24"/>
          <w:szCs w:val="24"/>
        </w:rPr>
        <w:t xml:space="preserve"> 2 раза в неделю по 2.25 часа.</w:t>
      </w:r>
    </w:p>
    <w:p w:rsidR="002B727A" w:rsidRPr="0003384E" w:rsidRDefault="002B727A" w:rsidP="002B72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>Форма организации процесса обучения</w:t>
      </w:r>
      <w:r w:rsidRPr="0003384E">
        <w:rPr>
          <w:rFonts w:ascii="Times New Roman" w:hAnsi="Times New Roman" w:cs="Times New Roman"/>
          <w:sz w:val="24"/>
          <w:szCs w:val="24"/>
        </w:rPr>
        <w:t xml:space="preserve">: </w:t>
      </w:r>
      <w:r w:rsidR="001C0178">
        <w:rPr>
          <w:rFonts w:ascii="Times New Roman" w:hAnsi="Times New Roman" w:cs="Times New Roman"/>
          <w:sz w:val="24"/>
          <w:szCs w:val="24"/>
        </w:rPr>
        <w:t>групповая</w:t>
      </w:r>
    </w:p>
    <w:p w:rsidR="002B727A" w:rsidRDefault="002B727A" w:rsidP="002B72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Краткое содержание: </w:t>
      </w:r>
      <w:r w:rsidR="001C0178">
        <w:rPr>
          <w:rFonts w:ascii="Times New Roman" w:hAnsi="Times New Roman" w:cs="Times New Roman"/>
          <w:sz w:val="24"/>
          <w:szCs w:val="24"/>
        </w:rPr>
        <w:t>о</w:t>
      </w:r>
      <w:r w:rsidR="001C0178" w:rsidRPr="001C0178">
        <w:rPr>
          <w:rFonts w:ascii="Times New Roman" w:hAnsi="Times New Roman" w:cs="Times New Roman"/>
          <w:sz w:val="24"/>
          <w:szCs w:val="24"/>
        </w:rPr>
        <w:t>тличительной особенностью данной программы является то, что темы, изучаемые на занятиях близки к школьной программе, но представлены более углубленно. Это происходит за счёт расширения словарного запаса, совершенствования коммуникативных способностей, приобщения к культуре стран изучаемого языка, связи изучаемого материала с реалиями современного мира. К тому же, программу отличает обилие творческих заданий, способствующих развитию индивидуальности учащихся. В рамках педагогического исследования воз</w:t>
      </w:r>
      <w:r w:rsidR="001C0178">
        <w:rPr>
          <w:rFonts w:ascii="Times New Roman" w:hAnsi="Times New Roman" w:cs="Times New Roman"/>
          <w:sz w:val="24"/>
          <w:szCs w:val="24"/>
        </w:rPr>
        <w:t>можно обучение разного возраста</w:t>
      </w:r>
      <w:r w:rsidRPr="00FB2D8B">
        <w:rPr>
          <w:rFonts w:ascii="Times New Roman" w:hAnsi="Times New Roman" w:cs="Times New Roman"/>
          <w:sz w:val="24"/>
          <w:szCs w:val="24"/>
        </w:rPr>
        <w:t>.</w:t>
      </w:r>
    </w:p>
    <w:p w:rsidR="001C0178" w:rsidRPr="001C0178" w:rsidRDefault="002B727A" w:rsidP="001C01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384E">
        <w:rPr>
          <w:rFonts w:ascii="Times New Roman" w:hAnsi="Times New Roman" w:cs="Times New Roman"/>
          <w:b/>
          <w:sz w:val="24"/>
          <w:szCs w:val="24"/>
        </w:rPr>
        <w:t>Ожидаемый результат:</w:t>
      </w:r>
      <w:r w:rsidRPr="0003384E">
        <w:rPr>
          <w:rFonts w:ascii="Times New Roman" w:hAnsi="Times New Roman" w:cs="Times New Roman"/>
          <w:sz w:val="24"/>
          <w:szCs w:val="24"/>
        </w:rPr>
        <w:t xml:space="preserve"> </w:t>
      </w:r>
      <w:r w:rsidR="001C0178">
        <w:rPr>
          <w:rFonts w:ascii="Times New Roman" w:hAnsi="Times New Roman" w:cs="Times New Roman"/>
          <w:sz w:val="24"/>
          <w:szCs w:val="24"/>
        </w:rPr>
        <w:t>з</w:t>
      </w:r>
      <w:r w:rsidR="001C0178" w:rsidRPr="001C0178">
        <w:rPr>
          <w:rFonts w:ascii="Times New Roman" w:hAnsi="Times New Roman" w:cs="Times New Roman"/>
          <w:sz w:val="24"/>
          <w:szCs w:val="24"/>
        </w:rPr>
        <w:t>а  год обучения дети овладевают английским языком как средством общения только в устной форме. Иными словами, они должны будут учиться слушать и говорить, используя отобранный для этого языковой материал. Они также познакомятся с английским алфавитом: научатся читать буквы, писать их в печатном варианте, что будет готовить их к чтению и письму.</w:t>
      </w:r>
    </w:p>
    <w:p w:rsidR="001C0178" w:rsidRPr="001C0178" w:rsidRDefault="001C0178" w:rsidP="001C01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C0178">
        <w:rPr>
          <w:rFonts w:ascii="Times New Roman" w:hAnsi="Times New Roman" w:cs="Times New Roman"/>
          <w:sz w:val="24"/>
          <w:szCs w:val="24"/>
        </w:rPr>
        <w:t xml:space="preserve">Материал программы рассчитан на последовательное и постепенное расширение теоретических знаний, практических умений и навыков. У учащихся  постепенно формируются первичные навыки диалогической и монологической речи на английском языке, т.к. обучение происходит от </w:t>
      </w:r>
      <w:proofErr w:type="gramStart"/>
      <w:r w:rsidRPr="001C0178">
        <w:rPr>
          <w:rFonts w:ascii="Times New Roman" w:hAnsi="Times New Roman" w:cs="Times New Roman"/>
          <w:sz w:val="24"/>
          <w:szCs w:val="24"/>
        </w:rPr>
        <w:t>простого</w:t>
      </w:r>
      <w:proofErr w:type="gramEnd"/>
      <w:r w:rsidRPr="001C0178">
        <w:rPr>
          <w:rFonts w:ascii="Times New Roman" w:hAnsi="Times New Roman" w:cs="Times New Roman"/>
          <w:sz w:val="24"/>
          <w:szCs w:val="24"/>
        </w:rPr>
        <w:t xml:space="preserve"> к сложному. Дети учатся правильно произносить английские звуки, понимать английскую речь на слух, участвовать в несложной беседе, писать английские буквы в печатном  варианте.</w:t>
      </w:r>
    </w:p>
    <w:p w:rsidR="002B727A" w:rsidRPr="0003384E" w:rsidRDefault="002B727A" w:rsidP="002B72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EB0EE7" w:rsidRDefault="00EB0EE7" w:rsidP="005E2CC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B0E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3E12"/>
    <w:multiLevelType w:val="hybridMultilevel"/>
    <w:tmpl w:val="A1500002"/>
    <w:lvl w:ilvl="0" w:tplc="A55676D8">
      <w:start w:val="1"/>
      <w:numFmt w:val="bullet"/>
      <w:lvlText w:val="-"/>
      <w:lvlJc w:val="left"/>
    </w:lvl>
    <w:lvl w:ilvl="1" w:tplc="D844658A">
      <w:numFmt w:val="decimal"/>
      <w:lvlText w:val=""/>
      <w:lvlJc w:val="left"/>
    </w:lvl>
    <w:lvl w:ilvl="2" w:tplc="D2AC871C">
      <w:numFmt w:val="decimal"/>
      <w:lvlText w:val=""/>
      <w:lvlJc w:val="left"/>
    </w:lvl>
    <w:lvl w:ilvl="3" w:tplc="BAEEEFA4">
      <w:numFmt w:val="decimal"/>
      <w:lvlText w:val=""/>
      <w:lvlJc w:val="left"/>
    </w:lvl>
    <w:lvl w:ilvl="4" w:tplc="20A25CF8">
      <w:numFmt w:val="decimal"/>
      <w:lvlText w:val=""/>
      <w:lvlJc w:val="left"/>
    </w:lvl>
    <w:lvl w:ilvl="5" w:tplc="FB269D3A">
      <w:numFmt w:val="decimal"/>
      <w:lvlText w:val=""/>
      <w:lvlJc w:val="left"/>
    </w:lvl>
    <w:lvl w:ilvl="6" w:tplc="3BB03522">
      <w:numFmt w:val="decimal"/>
      <w:lvlText w:val=""/>
      <w:lvlJc w:val="left"/>
    </w:lvl>
    <w:lvl w:ilvl="7" w:tplc="A740AFFE">
      <w:numFmt w:val="decimal"/>
      <w:lvlText w:val=""/>
      <w:lvlJc w:val="left"/>
    </w:lvl>
    <w:lvl w:ilvl="8" w:tplc="248212BC">
      <w:numFmt w:val="decimal"/>
      <w:lvlText w:val=""/>
      <w:lvlJc w:val="left"/>
    </w:lvl>
  </w:abstractNum>
  <w:abstractNum w:abstractNumId="1">
    <w:nsid w:val="2F7B3188"/>
    <w:multiLevelType w:val="hybridMultilevel"/>
    <w:tmpl w:val="B4DE4A26"/>
    <w:lvl w:ilvl="0" w:tplc="FF805C6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783A77"/>
    <w:multiLevelType w:val="hybridMultilevel"/>
    <w:tmpl w:val="70525B46"/>
    <w:lvl w:ilvl="0" w:tplc="FACCFBA4">
      <w:start w:val="1"/>
      <w:numFmt w:val="bullet"/>
      <w:lvlText w:val=""/>
      <w:lvlJc w:val="left"/>
      <w:pPr>
        <w:ind w:left="360" w:hanging="360"/>
      </w:pPr>
      <w:rPr>
        <w:rFonts w:ascii="Wingdings" w:hAnsi="Wingdings"/>
      </w:rPr>
    </w:lvl>
    <w:lvl w:ilvl="1" w:tplc="5CA0CA72">
      <w:start w:val="1"/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 w:tplc="F3BAD332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 w:tplc="D24C38E6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 w:tplc="6052953C">
      <w:start w:val="1"/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 w:tplc="8D72ED96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 w:tplc="4F78100E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 w:tplc="6A84D7D4">
      <w:start w:val="1"/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 w:tplc="99CA778A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3">
    <w:nsid w:val="3F5A1BC5"/>
    <w:multiLevelType w:val="hybridMultilevel"/>
    <w:tmpl w:val="32CC38AE"/>
    <w:lvl w:ilvl="0" w:tplc="FA0A057A">
      <w:start w:val="1"/>
      <w:numFmt w:val="bullet"/>
      <w:lvlText w:val="ü"/>
      <w:lvlJc w:val="left"/>
      <w:pPr>
        <w:ind w:left="360" w:hanging="360"/>
      </w:pPr>
      <w:rPr>
        <w:rFonts w:ascii="Wingdings" w:eastAsia="Wingdings" w:hAnsi="Wingdings" w:cs="Wingdings"/>
      </w:rPr>
    </w:lvl>
    <w:lvl w:ilvl="1" w:tplc="8B4AFBAE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 w:tplc="C4160FFC">
      <w:start w:val="1"/>
      <w:numFmt w:val="bullet"/>
      <w:lvlText w:val="§"/>
      <w:lvlJc w:val="left"/>
      <w:pPr>
        <w:ind w:left="1800" w:hanging="360"/>
      </w:pPr>
      <w:rPr>
        <w:rFonts w:ascii="Wingdings" w:eastAsia="Wingdings" w:hAnsi="Wingdings" w:cs="Wingdings"/>
      </w:rPr>
    </w:lvl>
    <w:lvl w:ilvl="3" w:tplc="82B84168">
      <w:start w:val="1"/>
      <w:numFmt w:val="bullet"/>
      <w:lvlText w:val="·"/>
      <w:lvlJc w:val="left"/>
      <w:pPr>
        <w:ind w:left="2520" w:hanging="360"/>
      </w:pPr>
      <w:rPr>
        <w:rFonts w:ascii="Symbol" w:eastAsia="Symbol" w:hAnsi="Symbol" w:cs="Symbol"/>
      </w:rPr>
    </w:lvl>
    <w:lvl w:ilvl="4" w:tplc="AD9CE1A0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 w:tplc="7AD499A6">
      <w:start w:val="1"/>
      <w:numFmt w:val="bullet"/>
      <w:lvlText w:val="§"/>
      <w:lvlJc w:val="left"/>
      <w:pPr>
        <w:ind w:left="3960" w:hanging="360"/>
      </w:pPr>
      <w:rPr>
        <w:rFonts w:ascii="Wingdings" w:eastAsia="Wingdings" w:hAnsi="Wingdings" w:cs="Wingdings"/>
      </w:rPr>
    </w:lvl>
    <w:lvl w:ilvl="6" w:tplc="131A238A">
      <w:start w:val="1"/>
      <w:numFmt w:val="bullet"/>
      <w:lvlText w:val="·"/>
      <w:lvlJc w:val="left"/>
      <w:pPr>
        <w:ind w:left="4680" w:hanging="360"/>
      </w:pPr>
      <w:rPr>
        <w:rFonts w:ascii="Symbol" w:eastAsia="Symbol" w:hAnsi="Symbol" w:cs="Symbol"/>
      </w:rPr>
    </w:lvl>
    <w:lvl w:ilvl="7" w:tplc="B6D6A818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 w:tplc="4E300948">
      <w:start w:val="1"/>
      <w:numFmt w:val="bullet"/>
      <w:lvlText w:val="§"/>
      <w:lvlJc w:val="left"/>
      <w:pPr>
        <w:ind w:left="6120" w:hanging="360"/>
      </w:pPr>
      <w:rPr>
        <w:rFonts w:ascii="Wingdings" w:eastAsia="Wingdings" w:hAnsi="Wingdings" w:cs="Wingdings"/>
      </w:rPr>
    </w:lvl>
  </w:abstractNum>
  <w:abstractNum w:abstractNumId="4">
    <w:nsid w:val="46462FD5"/>
    <w:multiLevelType w:val="hybridMultilevel"/>
    <w:tmpl w:val="66D43D76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5DCF25A1"/>
    <w:multiLevelType w:val="hybridMultilevel"/>
    <w:tmpl w:val="861ED738"/>
    <w:lvl w:ilvl="0" w:tplc="00000002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65E54C47"/>
    <w:multiLevelType w:val="hybridMultilevel"/>
    <w:tmpl w:val="F2D22A6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76E15847"/>
    <w:multiLevelType w:val="hybridMultilevel"/>
    <w:tmpl w:val="D3784130"/>
    <w:lvl w:ilvl="0" w:tplc="50E48A78">
      <w:start w:val="1"/>
      <w:numFmt w:val="bullet"/>
      <w:lvlText w:val=""/>
      <w:lvlJc w:val="left"/>
      <w:pPr>
        <w:ind w:left="360" w:hanging="360"/>
      </w:pPr>
      <w:rPr>
        <w:rFonts w:ascii="Wingdings" w:hAnsi="Wingdings"/>
      </w:rPr>
    </w:lvl>
    <w:lvl w:ilvl="1" w:tplc="847E3AC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666A7476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476C59BA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BD26E22A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F796F86C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F5CE6B34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47586C8C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99ACC98E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4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B5B"/>
    <w:rsid w:val="0003384E"/>
    <w:rsid w:val="00115973"/>
    <w:rsid w:val="001358FD"/>
    <w:rsid w:val="001C0178"/>
    <w:rsid w:val="001D7515"/>
    <w:rsid w:val="002B727A"/>
    <w:rsid w:val="00323475"/>
    <w:rsid w:val="003F51C2"/>
    <w:rsid w:val="00445511"/>
    <w:rsid w:val="004936D2"/>
    <w:rsid w:val="005C438E"/>
    <w:rsid w:val="005E2CC3"/>
    <w:rsid w:val="006A3F82"/>
    <w:rsid w:val="00814337"/>
    <w:rsid w:val="00817C07"/>
    <w:rsid w:val="0082081D"/>
    <w:rsid w:val="00867036"/>
    <w:rsid w:val="00907B5B"/>
    <w:rsid w:val="009E77AD"/>
    <w:rsid w:val="00A22733"/>
    <w:rsid w:val="00AF12DC"/>
    <w:rsid w:val="00B017C0"/>
    <w:rsid w:val="00B13807"/>
    <w:rsid w:val="00BC2C99"/>
    <w:rsid w:val="00BC5B03"/>
    <w:rsid w:val="00CA1B73"/>
    <w:rsid w:val="00DB0698"/>
    <w:rsid w:val="00E31643"/>
    <w:rsid w:val="00E743C2"/>
    <w:rsid w:val="00E86DD1"/>
    <w:rsid w:val="00EB0EE7"/>
    <w:rsid w:val="00F1394D"/>
    <w:rsid w:val="00F714C1"/>
    <w:rsid w:val="00FB2D8B"/>
    <w:rsid w:val="00FD7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7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384E"/>
    <w:pPr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7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384E"/>
    <w:pPr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60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3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25ED53-ED9D-41FC-9005-B09C166D23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4</Pages>
  <Words>1494</Words>
  <Characters>8521</Characters>
  <Application>Microsoft Office Word</Application>
  <DocSecurity>0</DocSecurity>
  <Lines>71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25</cp:revision>
  <dcterms:created xsi:type="dcterms:W3CDTF">2021-06-01T11:06:00Z</dcterms:created>
  <dcterms:modified xsi:type="dcterms:W3CDTF">2021-06-02T09:01:00Z</dcterms:modified>
</cp:coreProperties>
</file>